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AB" w:rsidRPr="004033BE" w:rsidRDefault="00412CAB" w:rsidP="00412C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3BE">
        <w:rPr>
          <w:rFonts w:ascii="Times New Roman" w:hAnsi="Times New Roman" w:cs="Times New Roman"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412CAB" w:rsidRPr="004033BE" w:rsidRDefault="00412CAB" w:rsidP="00412CAB">
      <w:pPr>
        <w:spacing w:after="0"/>
        <w:jc w:val="center"/>
        <w:rPr>
          <w:rFonts w:ascii="Times New Roman" w:hAnsi="Times New Roman" w:cs="Times New Roman"/>
        </w:rPr>
      </w:pPr>
      <w:r w:rsidRPr="004033BE">
        <w:rPr>
          <w:rFonts w:ascii="Times New Roman" w:hAnsi="Times New Roman" w:cs="Times New Roman"/>
          <w:bCs/>
          <w:sz w:val="20"/>
          <w:szCs w:val="20"/>
          <w:lang w:eastAsia="ru-RU"/>
        </w:rPr>
        <w:t>детский сад №4 п. Шилово</w:t>
      </w:r>
    </w:p>
    <w:p w:rsidR="00412CAB" w:rsidRPr="004033BE" w:rsidRDefault="00412CAB" w:rsidP="00412CAB">
      <w:pPr>
        <w:spacing w:after="0"/>
        <w:jc w:val="center"/>
        <w:rPr>
          <w:rFonts w:ascii="Times New Roman" w:hAnsi="Times New Roman" w:cs="Times New Roman"/>
        </w:rPr>
      </w:pPr>
      <w:r w:rsidRPr="004033BE">
        <w:rPr>
          <w:rFonts w:ascii="Times New Roman" w:hAnsi="Times New Roman" w:cs="Times New Roman"/>
          <w:bCs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412CAB" w:rsidRPr="004033BE" w:rsidRDefault="00412CAB" w:rsidP="00412CAB">
      <w:pPr>
        <w:spacing w:after="0"/>
        <w:jc w:val="center"/>
        <w:rPr>
          <w:rFonts w:ascii="Times New Roman" w:hAnsi="Times New Roman" w:cs="Times New Roman"/>
        </w:rPr>
      </w:pPr>
      <w:r w:rsidRPr="004033BE">
        <w:rPr>
          <w:rFonts w:ascii="Times New Roman" w:hAnsi="Times New Roman" w:cs="Times New Roman"/>
          <w:bCs/>
          <w:sz w:val="20"/>
          <w:szCs w:val="20"/>
          <w:lang w:eastAsia="ru-RU"/>
        </w:rPr>
        <w:t>391500, Рязанская обл., Шиловский р-н, п. Шилово, ул. Мичуринская, д.6.</w:t>
      </w:r>
    </w:p>
    <w:p w:rsidR="00412CAB" w:rsidRPr="004033BE" w:rsidRDefault="00412CAB" w:rsidP="00412CAB">
      <w:pPr>
        <w:spacing w:after="0"/>
        <w:jc w:val="center"/>
        <w:rPr>
          <w:rFonts w:ascii="Times New Roman" w:hAnsi="Times New Roman" w:cs="Times New Roman"/>
        </w:rPr>
      </w:pPr>
      <w:r w:rsidRPr="004033BE">
        <w:rPr>
          <w:rFonts w:ascii="Times New Roman" w:hAnsi="Times New Roman" w:cs="Times New Roman"/>
          <w:bCs/>
          <w:sz w:val="20"/>
          <w:szCs w:val="20"/>
          <w:lang w:eastAsia="ru-RU"/>
        </w:rPr>
        <w:t>Тел./факс (49136) 2-16-37</w:t>
      </w:r>
    </w:p>
    <w:p w:rsidR="00412CAB" w:rsidRPr="004033BE" w:rsidRDefault="00412CAB" w:rsidP="00412CAB">
      <w:pPr>
        <w:spacing w:after="0"/>
        <w:jc w:val="center"/>
        <w:rPr>
          <w:rFonts w:ascii="Times New Roman" w:hAnsi="Times New Roman" w:cs="Times New Roman"/>
        </w:rPr>
      </w:pPr>
      <w:r w:rsidRPr="004033BE">
        <w:rPr>
          <w:rFonts w:ascii="Times New Roman" w:hAnsi="Times New Roman" w:cs="Times New Roman"/>
          <w:bCs/>
          <w:sz w:val="20"/>
          <w:szCs w:val="20"/>
          <w:lang w:val="en-US" w:eastAsia="ru-RU"/>
        </w:rPr>
        <w:t>E</w:t>
      </w:r>
      <w:r w:rsidRPr="004033BE">
        <w:rPr>
          <w:rFonts w:ascii="Times New Roman" w:hAnsi="Times New Roman" w:cs="Times New Roman"/>
          <w:bCs/>
          <w:sz w:val="20"/>
          <w:szCs w:val="20"/>
          <w:lang w:eastAsia="ru-RU"/>
        </w:rPr>
        <w:t>-</w:t>
      </w:r>
      <w:r w:rsidRPr="004033BE">
        <w:rPr>
          <w:rFonts w:ascii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4033BE">
        <w:rPr>
          <w:rFonts w:ascii="Times New Roman" w:hAnsi="Times New Roman" w:cs="Times New Roman"/>
          <w:bCs/>
          <w:sz w:val="20"/>
          <w:szCs w:val="20"/>
          <w:lang w:eastAsia="ru-RU"/>
        </w:rPr>
        <w:t>:</w:t>
      </w:r>
      <w:r w:rsidRPr="004033BE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daw</w:t>
      </w:r>
      <w:r w:rsidRPr="004033BE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r w:rsidRPr="004033BE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ter</w:t>
      </w:r>
      <w:r w:rsidRPr="004033BE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r w:rsidRPr="004033BE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yandex</w:t>
      </w:r>
      <w:r w:rsidRPr="004033BE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r w:rsidRPr="004033BE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ru</w:t>
      </w:r>
    </w:p>
    <w:p w:rsidR="00412CAB" w:rsidRPr="004033BE" w:rsidRDefault="00412CAB" w:rsidP="00412CAB">
      <w:pPr>
        <w:spacing w:after="0"/>
        <w:jc w:val="center"/>
        <w:rPr>
          <w:rFonts w:ascii="Times New Roman" w:hAnsi="Times New Roman" w:cs="Times New Roman"/>
        </w:rPr>
      </w:pPr>
      <w:r w:rsidRPr="004033BE">
        <w:rPr>
          <w:rFonts w:ascii="Times New Roman" w:hAnsi="Times New Roman" w:cs="Times New Roman"/>
          <w:bCs/>
          <w:sz w:val="20"/>
          <w:szCs w:val="20"/>
          <w:lang w:eastAsia="ru-RU"/>
        </w:rPr>
        <w:t>ОКПО 24311710, ОГРН 1026200852028, ИНН 622006235</w:t>
      </w:r>
    </w:p>
    <w:p w:rsidR="00412CAB" w:rsidRPr="004033BE" w:rsidRDefault="00412CAB" w:rsidP="00412CAB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12CAB" w:rsidRPr="004033BE" w:rsidRDefault="00412CAB" w:rsidP="00412CAB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12CAB" w:rsidRPr="004033BE" w:rsidRDefault="00412CAB" w:rsidP="00412CA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12CAB" w:rsidRPr="004033BE" w:rsidRDefault="00412CAB" w:rsidP="00412CA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12CAB" w:rsidRPr="00412CAB" w:rsidRDefault="00412CAB" w:rsidP="00C45B9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412CA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Консультация</w:t>
      </w:r>
      <w:r w:rsidRPr="004033BE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для воспитателей:</w:t>
      </w:r>
      <w:r w:rsidRPr="00412CA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«Развитие</w:t>
      </w:r>
      <w:r w:rsidRPr="004033BE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речевого творчества у детей   старшего дошкольного возраста</w:t>
      </w:r>
      <w:r w:rsidRPr="00412CA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»</w:t>
      </w:r>
      <w:r w:rsidRPr="004033BE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.</w:t>
      </w: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033BE" w:rsidRDefault="004033BE" w:rsidP="004033B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033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Подготовила Кобелькова С.А.</w:t>
      </w:r>
    </w:p>
    <w:p w:rsidR="00412CAB" w:rsidRPr="004033BE" w:rsidRDefault="004033BE" w:rsidP="004033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033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 </w:t>
      </w:r>
      <w:r w:rsidR="00412CAB"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Возможность </w:t>
      </w:r>
      <w:hyperlink r:id="rId7" w:tooltip="Развитие ребенка. Консультации для родителей" w:history="1">
        <w:r w:rsidR="00412CAB" w:rsidRPr="004033BE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развития творческой речевой деятельности</w:t>
        </w:r>
      </w:hyperlink>
      <w:r w:rsidR="00412CAB"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 возникает в </w:t>
      </w:r>
      <w:hyperlink r:id="rId8" w:tooltip="Старшая группа" w:history="1">
        <w:r w:rsidR="00412CAB" w:rsidRPr="004033BE">
          <w:rPr>
            <w:rFonts w:ascii="Times New Roman" w:eastAsia="Times New Roman" w:hAnsi="Times New Roman" w:cs="Times New Roman"/>
            <w:bCs/>
            <w:sz w:val="27"/>
            <w:u w:val="single"/>
            <w:lang w:eastAsia="ru-RU"/>
          </w:rPr>
          <w:t>старшем дошкольном возрасте</w:t>
        </w:r>
      </w:hyperlink>
      <w:r w:rsidR="00412CAB"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когда у детей появляется достаточно большой запас знаний об окружающем мире, который может стать содержанием словесного </w:t>
      </w:r>
      <w:r w:rsidR="00412CAB"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творчества</w:t>
      </w:r>
      <w:r w:rsidR="00412CAB"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Дети овладевают сложными формами связной речи, словарем. У них возникает возможность действовать по замыслу. Воображение из репродуктивного, механически воспроизводящего действительность превращается в </w:t>
      </w:r>
      <w:r w:rsidR="00412CAB"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творческое </w:t>
      </w:r>
      <w:r w:rsidR="00412CAB" w:rsidRPr="00412CA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(Л. С. Выготский)</w:t>
      </w:r>
      <w:r w:rsidR="00412CAB"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12CAB" w:rsidRPr="004033BE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Творческое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рассказывание детей рассматривается как такой вид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деятельности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который захватывает личность ребенка в целом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требует активной работы воображения, мышления, речи, проявления наблюдательности, волевых усилий, участия положительных эмоций.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Словесное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творчество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наиболее сложный вид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творческой деятельности ребенка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Элемент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творчества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есть в любом детском рассказе. Поэтому термин </w:t>
      </w:r>
      <w:r w:rsidRPr="00412CA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033BE">
        <w:rPr>
          <w:rFonts w:ascii="Times New Roman" w:eastAsia="Times New Roman" w:hAnsi="Times New Roman" w:cs="Times New Roman"/>
          <w:bCs/>
          <w:i/>
          <w:iCs/>
          <w:color w:val="111111"/>
          <w:sz w:val="27"/>
          <w:lang w:eastAsia="ru-RU"/>
        </w:rPr>
        <w:t>творческие рассказы</w:t>
      </w:r>
      <w:r w:rsidRPr="00412CA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условное название рассказов, которые дети придумывают сами. Особенности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творческого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рассказывания заключаются в том, что ребенок должен самостоятельно придумывать содержание (сюжет, воображаемые действующие лица, опираясь на тему и свой прошлый опыт, и облекать его в форму связного повествования. Требуется также умение придумывать завязку, ход события, кульминацию и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развязку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Не менее сложная задача – точно, выразительно и занимательно передавать свой замысел.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Творческое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рассказывание в какой-то степени родственно настоящему литературному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творчеству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От ребенка требуется умение выбрать из имеющихся знаний отдельные факты, внести в них элемент фантазии и составить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творческий рассказ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основе словесного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творчества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лежит восприятие произведений художественной литературы, устного народного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творчества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том числе и малых фольклорных форм </w:t>
      </w:r>
      <w:r w:rsidRPr="00412CA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(пословицы, поговорки, загадки, фразеологизмы)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единстве содержания и художественной формы. Словесное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творчество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она рассматривает как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деятельность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возникающую под влиянием произведений искусства и впечатлений от окружающей жизни и выражающуюся в создании устных сочинений-рассказов, сказок, стихов.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Словесное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творчество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выражается в различных формах в сочинении рассказов, сказок, описаний; в сочинении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стихотворений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загадок, небылиц; в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словотворчестве </w:t>
      </w:r>
      <w:r w:rsidRPr="00412CA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(создании новых слов – новообразований)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первом этапе происходит накопление опыта. Роль педагога заключается в организации жизненных наблюдений, влияющих на детское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творчество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Ребенка надо учить образному видению окружающего </w:t>
      </w:r>
      <w:r w:rsidRPr="00412CA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(восприятие приобретает эстетическую окраску)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обогащении восприятия особую роль играет искусство. Произведения искусства помогают ребенку острее чувствовать прекрасное в жизни, способствуют зарождению художественных образов в его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творчестве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Второй этап – собственно процесс детского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творчества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когда возникает замысел, идут поиски художественных средств. Процесс детского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творчества не очень развернут во времени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Возникновение замысла у ребенка проходит 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успешно, если создана установка на новую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деятельность </w:t>
      </w:r>
      <w:r w:rsidRPr="00412CA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(придумаем рассказ)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Наличие замысла побуждает детей к поискам средств его реализации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поиски композиции, выделение поступков героев, выбор слов, эпитетов. Большое значение здесь имеют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творческие задания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третьем этапе появляется новая продукция. Ребенок интересуется ее качеством, стремится завершить ее, испытывая эстетическое удовольствие. Поэтому необходимы анализ результатов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творчества взрослым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его заинтересованность. Анализ нужен и для формирования художественного вкуса.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Одним из условий успеха детей в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творческой деятельности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является постоянное обогащение опыта детей впечатлениями из жизни.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Чтение книг, особенно познавательного характера, обогащает детей новыми знаниями и представлениями о труде людей, о поведении и поступках детей и взрослых, углубляет нравственные чувства, дает прекрасные образцы литературного языка. Произведения устного народного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творчества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содержат много художественных приемов (аллегория, диалог, повторы,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олицетворения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привлекают своеобразным строением, художественной формой, стилем и языком. Все это оказывает влияние на словесное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творчество детей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Другим важным условием успешного обучения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творческому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рассказыванию принято считать обогащение и активизацию словаря.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Творческий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рассказ – продуктивный вид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деятельности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конечным результатом его должен быть связный, логически последовательный рассказ. Поэтому одно из условий – умение детей связно рассказывать, владеть структурой связного высказывания, знать композицию повествования и описания.</w:t>
      </w:r>
    </w:p>
    <w:p w:rsidR="00412CAB" w:rsidRPr="00412CAB" w:rsidRDefault="00412CAB" w:rsidP="00412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рекомендуется начинать обучение с придумывания сказок, так как особенности этого жанра заключаются в необыкновенных, иногда фантастических ситуациях, что может привести к ложному фантазированию.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Начинать обучение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творческому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рассказыванию лучше с придумывания рассказов реалистического характера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старшей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группе в качестве подготовительного этапа можно использовать простейший прием рассказывания детей вместе с воспитателем по вопросам. Предлагается тема, задаются вопросы, на которые дети по мере их постановки придумывают ответ.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подготовительной к школе группе задачи обучения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творческому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рассказыванию усложняются (умение четко выстраивать сюжетную линию, использовать средства связи, осознавать структурную организацию текста). Используются все виды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творческих рассказов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разные приемы обучения с постепенным усложнением.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и в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старшей группе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работу с детьми начинают с придумывания реалистических сюжетов. Наиболее легким принято считать придумывание продолжения и завершения рассказа. Вспомогательные вопросы,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являются одним из приемов активного руководства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творческим рассказыванием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облегчающим ребенку решение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творческой задачи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влияющим на связность и выразительность речи.</w:t>
      </w:r>
    </w:p>
    <w:p w:rsidR="00412CAB" w:rsidRPr="00412CAB" w:rsidRDefault="00325D3E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hyperlink r:id="rId9" w:tooltip="Развитие ребенка. Материалы для педагогов" w:history="1">
        <w:r w:rsidR="00412CAB" w:rsidRPr="004033BE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Развитие словесного творчества</w:t>
        </w:r>
      </w:hyperlink>
      <w:r w:rsidR="00412CAB" w:rsidRPr="00412C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="00412CAB"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детей под влиянием русской народной сказки происходит поэтапно. На первом этапе в </w:t>
      </w:r>
      <w:r w:rsidR="00412CAB"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речевой деятельности дошкольников</w:t>
      </w:r>
      <w:r w:rsidR="00412CAB"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активизируется запас известных сказок с целью усвоения их содержания, образов и сюжетов. На втором этапе под руководством воспитателя осуществляется анализ схемы построения сказочного повествования, </w:t>
      </w:r>
      <w:r w:rsidR="00412CAB"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развития сюжета </w:t>
      </w:r>
      <w:r w:rsidR="00412CAB" w:rsidRPr="00412CA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(повторность, цепная композиция, традиционный зачин и концовка)</w:t>
      </w:r>
      <w:r w:rsidR="00412CAB"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Детей побуждают использовать эти элементы в их собственных сочинениях. Воспитатель обращается к приемам совместного </w:t>
      </w:r>
      <w:r w:rsidR="00412CAB"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творчества</w:t>
      </w:r>
      <w:r w:rsidR="00412CAB"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 выбирает тему, называет персонажей – героев будущей сказки, советует план, начинает сказку, помогает вопросами, подсказывает </w:t>
      </w:r>
      <w:r w:rsidR="00412CAB"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развитие сюжета</w:t>
      </w:r>
      <w:r w:rsidR="00412CAB"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 третьем этапе активизируется самостоятельное </w:t>
      </w:r>
      <w:r w:rsidR="00412CAB"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развитие</w:t>
      </w:r>
      <w:r w:rsidR="00412CAB"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сказочного повествования.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Эффективной считается такая последовательность обучения описанию природы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12CAB" w:rsidRPr="00412CAB" w:rsidRDefault="00412CAB" w:rsidP="00412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Обогащение детских представлений и впечатлений о природе в процессе наблюдений, обучение умению видеть красоту окружающей природы.</w:t>
      </w:r>
    </w:p>
    <w:p w:rsidR="00412CAB" w:rsidRPr="00412CAB" w:rsidRDefault="00412CAB" w:rsidP="00412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Углубление детских впечатлений о природе путем рассматривания художественных картин и сравнения красоты изображенного с живой действительностью.</w:t>
      </w:r>
    </w:p>
    <w:p w:rsidR="00412CAB" w:rsidRPr="00412CAB" w:rsidRDefault="00412CAB" w:rsidP="00412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Обучение детей описанию объектов природы по представлению.</w:t>
      </w:r>
    </w:p>
    <w:p w:rsidR="00412CAB" w:rsidRPr="00412CAB" w:rsidRDefault="00412CAB" w:rsidP="00412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Обучение умению описывать природу, обобщать свои знания, впечатления, полученные во время наблюдений, рассматривания картин, слушания художественных произведений.</w:t>
      </w:r>
    </w:p>
    <w:p w:rsidR="00412CAB" w:rsidRPr="00412CAB" w:rsidRDefault="00412CAB" w:rsidP="00412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Детское словесное </w:t>
      </w:r>
      <w:r w:rsidRPr="004033B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творчество</w:t>
      </w:r>
      <w:r w:rsidRPr="00412C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ограничивается рассказами и сказками. Дети также сочиняют стихи, загадки, небылицы, считалки. Популярны и повсеместно в детской среде бытуют считалки – короткие рифмованные стихи, которые дети используют для того, чтобы определить ведущих или распределить роли.</w:t>
      </w:r>
    </w:p>
    <w:p w:rsidR="006A705A" w:rsidRPr="004033BE" w:rsidRDefault="006A705A">
      <w:pPr>
        <w:rPr>
          <w:rFonts w:ascii="Times New Roman" w:hAnsi="Times New Roman" w:cs="Times New Roman"/>
        </w:rPr>
      </w:pPr>
    </w:p>
    <w:sectPr w:rsidR="006A705A" w:rsidRPr="004033BE" w:rsidSect="006A705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B7" w:rsidRDefault="00FA3BB7" w:rsidP="004033BE">
      <w:pPr>
        <w:spacing w:after="0" w:line="240" w:lineRule="auto"/>
      </w:pPr>
      <w:r>
        <w:separator/>
      </w:r>
    </w:p>
  </w:endnote>
  <w:endnote w:type="continuationSeparator" w:id="1">
    <w:p w:rsidR="00FA3BB7" w:rsidRDefault="00FA3BB7" w:rsidP="0040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B7" w:rsidRDefault="00FA3BB7" w:rsidP="004033BE">
      <w:pPr>
        <w:spacing w:after="0" w:line="240" w:lineRule="auto"/>
      </w:pPr>
      <w:r>
        <w:separator/>
      </w:r>
    </w:p>
  </w:footnote>
  <w:footnote w:type="continuationSeparator" w:id="1">
    <w:p w:rsidR="00FA3BB7" w:rsidRDefault="00FA3BB7" w:rsidP="0040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BE" w:rsidRDefault="004033BE">
    <w:pPr>
      <w:pStyle w:val="a8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054"/>
    <w:multiLevelType w:val="multilevel"/>
    <w:tmpl w:val="8420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CAB"/>
    <w:rsid w:val="00325D3E"/>
    <w:rsid w:val="004033BE"/>
    <w:rsid w:val="00412CAB"/>
    <w:rsid w:val="00583FBB"/>
    <w:rsid w:val="006A705A"/>
    <w:rsid w:val="00A92E65"/>
    <w:rsid w:val="00C45B96"/>
    <w:rsid w:val="00FA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5A"/>
  </w:style>
  <w:style w:type="paragraph" w:styleId="1">
    <w:name w:val="heading 1"/>
    <w:basedOn w:val="a"/>
    <w:link w:val="10"/>
    <w:uiPriority w:val="9"/>
    <w:qFormat/>
    <w:rsid w:val="00412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1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CAB"/>
    <w:rPr>
      <w:b/>
      <w:bCs/>
    </w:rPr>
  </w:style>
  <w:style w:type="character" w:styleId="a5">
    <w:name w:val="Hyperlink"/>
    <w:basedOn w:val="a0"/>
    <w:uiPriority w:val="99"/>
    <w:semiHidden/>
    <w:unhideWhenUsed/>
    <w:rsid w:val="00412C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C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03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33BE"/>
  </w:style>
  <w:style w:type="paragraph" w:styleId="aa">
    <w:name w:val="footer"/>
    <w:basedOn w:val="a"/>
    <w:link w:val="ab"/>
    <w:uiPriority w:val="99"/>
    <w:semiHidden/>
    <w:unhideWhenUsed/>
    <w:rsid w:val="00403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3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tarshaya-grup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azvitie-rebenka-konsultac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razvit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3</cp:revision>
  <cp:lastPrinted>2023-11-27T13:47:00Z</cp:lastPrinted>
  <dcterms:created xsi:type="dcterms:W3CDTF">2023-11-27T13:26:00Z</dcterms:created>
  <dcterms:modified xsi:type="dcterms:W3CDTF">2025-03-11T10:31:00Z</dcterms:modified>
</cp:coreProperties>
</file>